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067802" w:rsidRDefault="00067802" w:rsidP="00067802">
      <w:pPr>
        <w:jc w:val="center"/>
        <w:rPr>
          <w:b/>
          <w:bCs/>
          <w:sz w:val="40"/>
          <w:szCs w:val="40"/>
        </w:rPr>
      </w:pPr>
      <w:r w:rsidRPr="00067802">
        <w:rPr>
          <w:b/>
          <w:bCs/>
          <w:sz w:val="40"/>
          <w:szCs w:val="40"/>
        </w:rPr>
        <w:t>MEVAGISSEY PARISH COUNCIL</w:t>
      </w:r>
    </w:p>
    <w:p w14:paraId="72B50114" w14:textId="60CD694B" w:rsidR="00067802" w:rsidRPr="00BE2514" w:rsidRDefault="00067802" w:rsidP="00D804D2">
      <w:pPr>
        <w:jc w:val="center"/>
      </w:pPr>
      <w:r w:rsidRPr="00BE2514">
        <w:t>mevagisseyparishcouncil.co.uk</w:t>
      </w:r>
    </w:p>
    <w:p w14:paraId="7D06A548" w14:textId="77777777" w:rsidR="006843E2" w:rsidRPr="00BE2514" w:rsidRDefault="006843E2" w:rsidP="006843E2">
      <w:pPr>
        <w:pBdr>
          <w:bottom w:val="single" w:sz="20" w:space="1" w:color="000000"/>
        </w:pBdr>
        <w:jc w:val="center"/>
      </w:pPr>
      <w:r w:rsidRPr="00BE2514">
        <w:t>Minutes of the Parish Council Planning Meeting held at the Mevagissey Activity Centre</w:t>
      </w:r>
    </w:p>
    <w:p w14:paraId="2705D2B5" w14:textId="096CCF4D" w:rsidR="006843E2" w:rsidRPr="00BE2514" w:rsidRDefault="006843E2" w:rsidP="00DB7244">
      <w:pPr>
        <w:pBdr>
          <w:bottom w:val="single" w:sz="20" w:space="1" w:color="000000"/>
        </w:pBdr>
        <w:jc w:val="center"/>
      </w:pPr>
      <w:r w:rsidRPr="00BE2514">
        <w:t xml:space="preserve">On Friday </w:t>
      </w:r>
      <w:r w:rsidR="00B637FA">
        <w:t>2</w:t>
      </w:r>
      <w:r w:rsidR="00EB40A7">
        <w:t>1</w:t>
      </w:r>
      <w:r w:rsidR="00B637FA">
        <w:t xml:space="preserve"> October</w:t>
      </w:r>
      <w:r w:rsidRPr="00BE2514">
        <w:t xml:space="preserve"> 2022 at 7pm</w:t>
      </w:r>
    </w:p>
    <w:p w14:paraId="592F016C" w14:textId="01726BE8" w:rsidR="00476462" w:rsidRPr="00BE2514" w:rsidRDefault="006843E2" w:rsidP="006843E2">
      <w:pPr>
        <w:pBdr>
          <w:bottom w:val="single" w:sz="20" w:space="1" w:color="000000"/>
        </w:pBdr>
        <w:ind w:left="1440" w:hanging="1440"/>
      </w:pPr>
      <w:r w:rsidRPr="00BE2514">
        <w:t xml:space="preserve">Present </w:t>
      </w:r>
      <w:r w:rsidRPr="00BE2514">
        <w:tab/>
        <w:t xml:space="preserve">Cllrs. M Roberts (Chairman), </w:t>
      </w:r>
      <w:r w:rsidR="00880908">
        <w:t>G Shephard</w:t>
      </w:r>
      <w:r w:rsidR="00332D93">
        <w:t xml:space="preserve">, </w:t>
      </w:r>
      <w:r w:rsidRPr="00BE2514">
        <w:t>J Whatty,</w:t>
      </w:r>
      <w:r w:rsidR="00880908" w:rsidRPr="00880908">
        <w:t xml:space="preserve"> </w:t>
      </w:r>
      <w:r w:rsidR="00880908">
        <w:t>J Gann,</w:t>
      </w:r>
      <w:r w:rsidRPr="00BE2514">
        <w:t xml:space="preserve"> </w:t>
      </w:r>
      <w:r w:rsidR="00880908">
        <w:t xml:space="preserve">C </w:t>
      </w:r>
      <w:r w:rsidR="00332D93">
        <w:t>Leiser,</w:t>
      </w:r>
      <w:r w:rsidRPr="00BE2514">
        <w:t xml:space="preserve"> K Chamberlain,</w:t>
      </w:r>
      <w:r w:rsidR="00880908" w:rsidRPr="00880908">
        <w:t xml:space="preserve"> </w:t>
      </w:r>
      <w:r w:rsidR="00880908" w:rsidRPr="00BE2514">
        <w:t>A Williams</w:t>
      </w:r>
      <w:r w:rsidR="00880908">
        <w:t xml:space="preserve">, A Christie, J Brown, G Barham, </w:t>
      </w:r>
    </w:p>
    <w:p w14:paraId="410FBBD7" w14:textId="753B05DE" w:rsidR="006843E2" w:rsidRPr="00BE2514" w:rsidRDefault="006843E2" w:rsidP="006843E2">
      <w:pPr>
        <w:pBdr>
          <w:bottom w:val="single" w:sz="20" w:space="1" w:color="000000"/>
        </w:pBdr>
        <w:ind w:left="1440" w:hanging="1440"/>
      </w:pPr>
      <w:r w:rsidRPr="00BE2514">
        <w:t>In Attendance</w:t>
      </w:r>
      <w:r w:rsidRPr="00BE2514">
        <w:tab/>
      </w:r>
      <w:r w:rsidR="00C872D7">
        <w:t>4</w:t>
      </w:r>
      <w:r w:rsidRPr="00BE2514">
        <w:t xml:space="preserve"> member</w:t>
      </w:r>
      <w:r w:rsidR="00332D93">
        <w:t>s</w:t>
      </w:r>
      <w:r w:rsidRPr="00BE2514">
        <w:t xml:space="preserve"> of the public</w:t>
      </w:r>
      <w:r w:rsidR="00062DED">
        <w:t>, T Cailleach (Clerk to the Council)</w:t>
      </w:r>
    </w:p>
    <w:p w14:paraId="78498351" w14:textId="373FB1B6" w:rsidR="006843E2" w:rsidRPr="00BE2514" w:rsidRDefault="006843E2" w:rsidP="006843E2">
      <w:pPr>
        <w:pBdr>
          <w:bottom w:val="single" w:sz="20" w:space="1" w:color="000000"/>
        </w:pBdr>
        <w:ind w:left="1440" w:hanging="1440"/>
      </w:pPr>
      <w:r w:rsidRPr="00BE2514">
        <w:rPr>
          <w:i/>
          <w:iCs/>
        </w:rPr>
        <w:t>UNRATIFIED UNLESS SIGNED</w:t>
      </w:r>
    </w:p>
    <w:p w14:paraId="34B8E4DD" w14:textId="3EEB32F0" w:rsidR="00150746" w:rsidRPr="00BE2514" w:rsidRDefault="00476462" w:rsidP="00BD64EA">
      <w:pPr>
        <w:pStyle w:val="ListParagraph"/>
        <w:numPr>
          <w:ilvl w:val="0"/>
          <w:numId w:val="1"/>
        </w:numPr>
        <w:spacing w:after="0"/>
      </w:pPr>
      <w:r w:rsidRPr="00BE2514">
        <w:t>Apologies</w:t>
      </w:r>
      <w:r w:rsidR="00150746" w:rsidRPr="00BE2514">
        <w:t xml:space="preserve"> for absence had been received from Cllrs,</w:t>
      </w:r>
      <w:r w:rsidR="00332D93">
        <w:t xml:space="preserve"> </w:t>
      </w:r>
      <w:r w:rsidR="00880908" w:rsidRPr="00BE2514">
        <w:t>J Morgan</w:t>
      </w:r>
      <w:r w:rsidR="00332D93">
        <w:t xml:space="preserve">, </w:t>
      </w:r>
      <w:r w:rsidR="00880908">
        <w:t>M Facey</w:t>
      </w:r>
      <w:r w:rsidR="00332D93">
        <w:t xml:space="preserve">, </w:t>
      </w:r>
      <w:r w:rsidR="00880908">
        <w:t xml:space="preserve">D Drake, </w:t>
      </w:r>
      <w:r w:rsidR="00880908" w:rsidRPr="00BE2514">
        <w:t>G Williams</w:t>
      </w:r>
      <w:r w:rsidR="00880908">
        <w:t>, Ward Member Cllr J Mustoe.</w:t>
      </w:r>
    </w:p>
    <w:p w14:paraId="20DE7FFB" w14:textId="562DA4FA" w:rsidR="00665470" w:rsidRDefault="00C872D7" w:rsidP="00FA30A2">
      <w:pPr>
        <w:pStyle w:val="ListParagraph"/>
        <w:numPr>
          <w:ilvl w:val="0"/>
          <w:numId w:val="1"/>
        </w:numPr>
        <w:spacing w:after="0"/>
      </w:pPr>
      <w:r>
        <w:t xml:space="preserve">Declarations of Interest </w:t>
      </w:r>
      <w:r w:rsidR="00665470">
        <w:t>–</w:t>
      </w:r>
      <w:r>
        <w:t xml:space="preserve"> </w:t>
      </w:r>
      <w:r w:rsidR="00665470">
        <w:t>Chairman Roberts declared an Interest in Item 5a.</w:t>
      </w:r>
    </w:p>
    <w:p w14:paraId="52FD4BB8" w14:textId="1AE43301" w:rsidR="00FA30A2" w:rsidRPr="00BE2514" w:rsidRDefault="00C872D7" w:rsidP="00665470">
      <w:pPr>
        <w:pStyle w:val="ListParagraph"/>
        <w:spacing w:after="0"/>
        <w:ind w:left="1080"/>
      </w:pPr>
      <w:r>
        <w:t>The</w:t>
      </w:r>
      <w:r w:rsidR="00880908">
        <w:t xml:space="preserve"> Clerk does not Vote</w:t>
      </w:r>
      <w:r>
        <w:t xml:space="preserve"> notwithstanding that</w:t>
      </w:r>
      <w:r w:rsidR="00880908">
        <w:t xml:space="preserve"> the Clerk confirmed she would leave the meeting when Agenda Item </w:t>
      </w:r>
      <w:r w:rsidR="00665470">
        <w:t>5</w:t>
      </w:r>
      <w:r w:rsidR="00880908">
        <w:t>d was discussed.</w:t>
      </w:r>
    </w:p>
    <w:p w14:paraId="14BC6751" w14:textId="67CA30E0" w:rsidR="00093365" w:rsidRPr="00BE2514" w:rsidRDefault="00093365" w:rsidP="00093365">
      <w:pPr>
        <w:pStyle w:val="ListParagraph"/>
        <w:numPr>
          <w:ilvl w:val="0"/>
          <w:numId w:val="1"/>
        </w:numPr>
        <w:spacing w:after="0"/>
      </w:pPr>
      <w:r w:rsidRPr="00BE2514">
        <w:t>Public participation.</w:t>
      </w:r>
    </w:p>
    <w:p w14:paraId="188E511B" w14:textId="218910C5" w:rsidR="00881BFD" w:rsidRPr="00BE2514" w:rsidRDefault="00880908" w:rsidP="00BD64EA">
      <w:pPr>
        <w:pStyle w:val="ListParagraph"/>
        <w:spacing w:after="0"/>
        <w:ind w:left="360"/>
      </w:pPr>
      <w:r>
        <w:t>T Cailleach</w:t>
      </w:r>
      <w:r w:rsidR="00665470">
        <w:t xml:space="preserve"> as a member of the public</w:t>
      </w:r>
      <w:r>
        <w:t xml:space="preserve"> confirmed a letter</w:t>
      </w:r>
      <w:r w:rsidR="002577E3">
        <w:t xml:space="preserve"> had been</w:t>
      </w:r>
      <w:r>
        <w:t xml:space="preserve"> submitted</w:t>
      </w:r>
      <w:r w:rsidR="00665470">
        <w:t xml:space="preserve"> by her</w:t>
      </w:r>
      <w:r>
        <w:t xml:space="preserve"> to Cornwall Council Residents Consultation</w:t>
      </w:r>
      <w:r w:rsidR="00332D93">
        <w:t xml:space="preserve"> </w:t>
      </w:r>
      <w:r>
        <w:t>(Agenda Item 4d P</w:t>
      </w:r>
      <w:r w:rsidR="00D656E5" w:rsidRPr="00BE2514">
        <w:rPr>
          <w:rStyle w:val="casenumber"/>
          <w:color w:val="333333"/>
          <w:shd w:val="clear" w:color="auto" w:fill="FFFFFF"/>
        </w:rPr>
        <w:t>A2</w:t>
      </w:r>
      <w:r w:rsidR="00FD63D2">
        <w:rPr>
          <w:rStyle w:val="casenumber"/>
          <w:color w:val="333333"/>
          <w:shd w:val="clear" w:color="auto" w:fill="FFFFFF"/>
        </w:rPr>
        <w:t>2</w:t>
      </w:r>
      <w:r w:rsidR="00332D93">
        <w:rPr>
          <w:rStyle w:val="casenumber"/>
          <w:color w:val="333333"/>
          <w:shd w:val="clear" w:color="auto" w:fill="FFFFFF"/>
        </w:rPr>
        <w:t>/</w:t>
      </w:r>
      <w:r w:rsidR="00FD63D2">
        <w:rPr>
          <w:rStyle w:val="casenumber"/>
          <w:color w:val="333333"/>
          <w:shd w:val="clear" w:color="auto" w:fill="FFFFFF"/>
        </w:rPr>
        <w:t>05</w:t>
      </w:r>
      <w:r>
        <w:rPr>
          <w:rStyle w:val="casenumber"/>
          <w:color w:val="333333"/>
          <w:shd w:val="clear" w:color="auto" w:fill="FFFFFF"/>
        </w:rPr>
        <w:t>70</w:t>
      </w:r>
      <w:r w:rsidR="00FD63D2">
        <w:rPr>
          <w:rStyle w:val="casenumber"/>
          <w:color w:val="333333"/>
          <w:shd w:val="clear" w:color="auto" w:fill="FFFFFF"/>
        </w:rPr>
        <w:t>0</w:t>
      </w:r>
      <w:r w:rsidR="00D656E5" w:rsidRPr="00BE2514">
        <w:rPr>
          <w:rStyle w:val="casenumber"/>
          <w:color w:val="333333"/>
          <w:shd w:val="clear" w:color="auto" w:fill="FFFFFF"/>
        </w:rPr>
        <w:t>)</w:t>
      </w:r>
      <w:r w:rsidR="002577E3">
        <w:rPr>
          <w:rStyle w:val="casenumber"/>
          <w:color w:val="333333"/>
          <w:shd w:val="clear" w:color="auto" w:fill="FFFFFF"/>
        </w:rPr>
        <w:t xml:space="preserve"> objecting to the Application proposed</w:t>
      </w:r>
      <w:r>
        <w:rPr>
          <w:rStyle w:val="casenumber"/>
          <w:color w:val="333333"/>
          <w:shd w:val="clear" w:color="auto" w:fill="FFFFFF"/>
        </w:rPr>
        <w:t xml:space="preserve"> and </w:t>
      </w:r>
      <w:r w:rsidR="002577E3">
        <w:rPr>
          <w:rStyle w:val="casenumber"/>
          <w:color w:val="333333"/>
          <w:shd w:val="clear" w:color="auto" w:fill="FFFFFF"/>
        </w:rPr>
        <w:t xml:space="preserve">that </w:t>
      </w:r>
      <w:r>
        <w:rPr>
          <w:rStyle w:val="casenumber"/>
          <w:color w:val="333333"/>
          <w:shd w:val="clear" w:color="auto" w:fill="FFFFFF"/>
        </w:rPr>
        <w:t>similar letters by Lower Well Park residents</w:t>
      </w:r>
      <w:r w:rsidR="002577E3">
        <w:rPr>
          <w:rStyle w:val="casenumber"/>
          <w:color w:val="333333"/>
          <w:shd w:val="clear" w:color="auto" w:fill="FFFFFF"/>
        </w:rPr>
        <w:t xml:space="preserve"> (Numbers</w:t>
      </w:r>
      <w:r w:rsidR="00447BA6">
        <w:rPr>
          <w:rStyle w:val="casenumber"/>
          <w:color w:val="333333"/>
          <w:shd w:val="clear" w:color="auto" w:fill="FFFFFF"/>
        </w:rPr>
        <w:t xml:space="preserve"> 18 and 28 unable to attend and numbers</w:t>
      </w:r>
      <w:r w:rsidR="002577E3">
        <w:rPr>
          <w:rStyle w:val="casenumber"/>
          <w:color w:val="333333"/>
          <w:shd w:val="clear" w:color="auto" w:fill="FFFFFF"/>
        </w:rPr>
        <w:t xml:space="preserve"> 11</w:t>
      </w:r>
      <w:r w:rsidR="00447BA6">
        <w:rPr>
          <w:rStyle w:val="casenumber"/>
          <w:color w:val="333333"/>
          <w:shd w:val="clear" w:color="auto" w:fill="FFFFFF"/>
        </w:rPr>
        <w:t xml:space="preserve"> and 15 </w:t>
      </w:r>
      <w:r>
        <w:rPr>
          <w:rStyle w:val="casenumber"/>
          <w:color w:val="333333"/>
          <w:shd w:val="clear" w:color="auto" w:fill="FFFFFF"/>
        </w:rPr>
        <w:t>who are unable to attend due to Covid infection</w:t>
      </w:r>
      <w:r w:rsidR="00447BA6">
        <w:t>.)</w:t>
      </w:r>
    </w:p>
    <w:p w14:paraId="32BD68BE" w14:textId="7E8B98B0" w:rsidR="00880908" w:rsidRDefault="008C7718" w:rsidP="008C7718">
      <w:pPr>
        <w:pStyle w:val="ListParagraph"/>
        <w:numPr>
          <w:ilvl w:val="0"/>
          <w:numId w:val="1"/>
        </w:numPr>
        <w:spacing w:after="0"/>
      </w:pPr>
      <w:r w:rsidRPr="00AD4302">
        <w:t>PA21/08455 Appeal Decision Certificate of Lawfulness Construction of building under Permitted Development 47 Cliff Street and PA21/03049 Appeal Decision Construction of dwelling 47-49 Cliff Street Mevagissey</w:t>
      </w:r>
      <w:r w:rsidR="00447BA6">
        <w:t>.</w:t>
      </w:r>
    </w:p>
    <w:p w14:paraId="4068F216" w14:textId="112357C6" w:rsidR="008C7718" w:rsidRDefault="008C7718" w:rsidP="008C7718">
      <w:pPr>
        <w:pStyle w:val="ListParagraph"/>
        <w:spacing w:after="0"/>
        <w:ind w:left="360"/>
      </w:pPr>
      <w:r>
        <w:t>P N Jarrett BA (Hons) DipTP MRTIP Planning Inspector</w:t>
      </w:r>
      <w:r w:rsidR="000B4B05">
        <w:t xml:space="preserve"> dismissed both appeals on the 28 September 2022.</w:t>
      </w:r>
    </w:p>
    <w:p w14:paraId="1EBAD5AD" w14:textId="77777777" w:rsidR="00880908" w:rsidRDefault="00332D93" w:rsidP="00880908">
      <w:pPr>
        <w:pStyle w:val="ListParagraph"/>
        <w:numPr>
          <w:ilvl w:val="0"/>
          <w:numId w:val="1"/>
        </w:numPr>
        <w:spacing w:after="0"/>
      </w:pPr>
      <w:r>
        <w:t>Planning applications</w:t>
      </w:r>
    </w:p>
    <w:p w14:paraId="0ED3B914" w14:textId="57B0CD07" w:rsidR="00880908" w:rsidRDefault="00332D93" w:rsidP="00F25288">
      <w:pPr>
        <w:pStyle w:val="ListParagraph"/>
        <w:numPr>
          <w:ilvl w:val="1"/>
          <w:numId w:val="1"/>
        </w:numPr>
        <w:spacing w:after="0"/>
        <w:rPr>
          <w:color w:val="FF0000"/>
        </w:rPr>
      </w:pPr>
      <w:r w:rsidRPr="00880908">
        <w:rPr>
          <w:rStyle w:val="casenumber"/>
          <w:color w:val="333333"/>
          <w:shd w:val="clear" w:color="auto" w:fill="FFFFFF"/>
        </w:rPr>
        <w:t>PA22/</w:t>
      </w:r>
      <w:r w:rsidR="00880908" w:rsidRPr="00880908">
        <w:rPr>
          <w:rStyle w:val="casenumber"/>
          <w:color w:val="333333"/>
          <w:shd w:val="clear" w:color="auto" w:fill="FFFFFF"/>
        </w:rPr>
        <w:t xml:space="preserve">05649 </w:t>
      </w:r>
      <w:r w:rsidR="00880908" w:rsidRPr="00AD4302">
        <w:t xml:space="preserve">Installation of solar panels onto three roof structures in Mevagissey Harbour: Harbour Office, Marine Aquarium and the Fish Landing </w:t>
      </w:r>
      <w:r w:rsidR="008010C1" w:rsidRPr="00AD4302">
        <w:t>Facility</w:t>
      </w:r>
      <w:r w:rsidR="00880908" w:rsidRPr="00AD4302">
        <w:t xml:space="preserve"> building on West Quay, Harbour Office East Wharf Mevagissey Cornwall PL26 6Q</w:t>
      </w:r>
      <w:r w:rsidR="00EA72C1">
        <w:t xml:space="preserve">Q Discussion of the application covered the support for the Fishing Industry balanced with need the preservation of the Conservation along with the implementation of solar panels in Newlyn Harbour.  Cllrs instructed the Clerk to write to the Planning Officer and Harbour Office to meet at the Harbour. </w:t>
      </w:r>
    </w:p>
    <w:p w14:paraId="322B7FEA" w14:textId="3861DA72" w:rsidR="00880908" w:rsidRPr="00C872D7" w:rsidRDefault="008C7718" w:rsidP="00F25288">
      <w:pPr>
        <w:pStyle w:val="ListParagraph"/>
        <w:numPr>
          <w:ilvl w:val="1"/>
          <w:numId w:val="1"/>
        </w:numPr>
        <w:spacing w:after="0"/>
        <w:rPr>
          <w:rStyle w:val="description"/>
        </w:rPr>
      </w:pPr>
      <w:r w:rsidRPr="00C872D7">
        <w:t>PA22/08481 Application for a certificate of lawfulness for the existing use of the building as a single dwellinghouse Pebble House Polkirt Hill Mevagissey</w:t>
      </w:r>
      <w:r w:rsidR="00EA72C1" w:rsidRPr="00C872D7">
        <w:t xml:space="preserve">.  </w:t>
      </w:r>
      <w:r w:rsidR="00434DAD" w:rsidRPr="00C872D7">
        <w:t>Discussion of the past use and the application’s supporting documentation for established use pre 2011 conflicted with the 2011 PA11/10337 planning application.  Cllr Gann proposed that</w:t>
      </w:r>
      <w:r w:rsidR="008010C1" w:rsidRPr="00C872D7">
        <w:t xml:space="preserve"> the Case Officer be provided with the information and links about what has been seen at Pebble House Seconded by C</w:t>
      </w:r>
      <w:r w:rsidR="00ED0FEE" w:rsidRPr="00C872D7">
        <w:rPr>
          <w:rStyle w:val="description"/>
        </w:rPr>
        <w:t xml:space="preserve">llr Barham.             </w:t>
      </w:r>
      <w:r w:rsidR="00AB0504" w:rsidRPr="00C872D7">
        <w:rPr>
          <w:rStyle w:val="description"/>
        </w:rPr>
        <w:tab/>
      </w:r>
      <w:r w:rsidR="00AB0504" w:rsidRPr="00C872D7">
        <w:rPr>
          <w:rStyle w:val="description"/>
        </w:rPr>
        <w:tab/>
      </w:r>
      <w:r w:rsidR="00AB0504" w:rsidRPr="00C872D7">
        <w:rPr>
          <w:rStyle w:val="description"/>
        </w:rPr>
        <w:tab/>
      </w:r>
      <w:r w:rsidR="00AB0504" w:rsidRPr="00C872D7">
        <w:rPr>
          <w:rStyle w:val="description"/>
        </w:rPr>
        <w:tab/>
      </w:r>
      <w:r w:rsidR="008010C1" w:rsidRPr="00C872D7">
        <w:rPr>
          <w:rStyle w:val="description"/>
        </w:rPr>
        <w:tab/>
      </w:r>
      <w:r w:rsidR="008010C1" w:rsidRPr="00C872D7">
        <w:rPr>
          <w:rStyle w:val="description"/>
        </w:rPr>
        <w:tab/>
      </w:r>
      <w:r w:rsidR="00077FC5">
        <w:rPr>
          <w:rStyle w:val="description"/>
        </w:rPr>
        <w:tab/>
      </w:r>
      <w:r w:rsidR="00ED0FEE" w:rsidRPr="00C872D7">
        <w:rPr>
          <w:rStyle w:val="description"/>
        </w:rPr>
        <w:t>Carried.</w:t>
      </w:r>
    </w:p>
    <w:p w14:paraId="77C0E996" w14:textId="6A9585D9" w:rsidR="00880908" w:rsidRPr="00C872D7" w:rsidRDefault="008C7718" w:rsidP="00F25288">
      <w:pPr>
        <w:pStyle w:val="ListParagraph"/>
        <w:numPr>
          <w:ilvl w:val="1"/>
          <w:numId w:val="1"/>
        </w:numPr>
        <w:spacing w:after="0"/>
        <w:rPr>
          <w:rStyle w:val="casenumber"/>
        </w:rPr>
      </w:pPr>
      <w:r w:rsidRPr="00C872D7">
        <w:t>PA22/08421 Proposed dormer extension 25 Kiln Close Mevagissey St Austell Cornwall Planning Officer Rachael Scott</w:t>
      </w:r>
      <w:r w:rsidRPr="00C872D7">
        <w:rPr>
          <w:rStyle w:val="casenumber"/>
        </w:rPr>
        <w:t xml:space="preserve"> </w:t>
      </w:r>
      <w:r w:rsidR="00F25288" w:rsidRPr="00C872D7">
        <w:rPr>
          <w:rStyle w:val="casenumber"/>
        </w:rPr>
        <w:t xml:space="preserve">Proposed by Cllr </w:t>
      </w:r>
      <w:r w:rsidR="008010C1" w:rsidRPr="00C872D7">
        <w:rPr>
          <w:rStyle w:val="casenumber"/>
        </w:rPr>
        <w:t>Shephard</w:t>
      </w:r>
      <w:r w:rsidR="00F25288" w:rsidRPr="00C872D7">
        <w:rPr>
          <w:rStyle w:val="casenumber"/>
        </w:rPr>
        <w:t xml:space="preserve"> that the Council </w:t>
      </w:r>
      <w:r w:rsidR="008010C1" w:rsidRPr="00C872D7">
        <w:rPr>
          <w:rStyle w:val="casenumber"/>
        </w:rPr>
        <w:t>has no objection.  Seconded by Cllr Brown.</w:t>
      </w:r>
      <w:r w:rsidR="008010C1" w:rsidRPr="00C872D7">
        <w:rPr>
          <w:rStyle w:val="casenumber"/>
        </w:rPr>
        <w:tab/>
      </w:r>
      <w:r w:rsidR="008010C1" w:rsidRPr="00C872D7">
        <w:rPr>
          <w:rStyle w:val="casenumber"/>
        </w:rPr>
        <w:tab/>
      </w:r>
      <w:r w:rsidR="008010C1" w:rsidRPr="00C872D7">
        <w:rPr>
          <w:rStyle w:val="casenumber"/>
        </w:rPr>
        <w:tab/>
      </w:r>
      <w:r w:rsidR="008010C1" w:rsidRPr="00C872D7">
        <w:rPr>
          <w:rStyle w:val="casenumber"/>
        </w:rPr>
        <w:tab/>
      </w:r>
      <w:r w:rsidR="008010C1" w:rsidRPr="00C872D7">
        <w:rPr>
          <w:rStyle w:val="casenumber"/>
        </w:rPr>
        <w:tab/>
      </w:r>
      <w:r w:rsidR="008010C1" w:rsidRPr="00C872D7">
        <w:rPr>
          <w:rStyle w:val="casenumber"/>
        </w:rPr>
        <w:tab/>
      </w:r>
      <w:r w:rsidR="00447BA6">
        <w:rPr>
          <w:rStyle w:val="casenumber"/>
        </w:rPr>
        <w:tab/>
      </w:r>
      <w:r w:rsidR="00447BA6">
        <w:rPr>
          <w:rStyle w:val="casenumber"/>
        </w:rPr>
        <w:tab/>
      </w:r>
      <w:r w:rsidR="00447BA6">
        <w:rPr>
          <w:rStyle w:val="casenumber"/>
        </w:rPr>
        <w:tab/>
      </w:r>
      <w:r w:rsidR="00447BA6">
        <w:rPr>
          <w:rStyle w:val="casenumber"/>
        </w:rPr>
        <w:tab/>
      </w:r>
      <w:r w:rsidR="00447BA6">
        <w:rPr>
          <w:rStyle w:val="casenumber"/>
        </w:rPr>
        <w:tab/>
      </w:r>
      <w:r w:rsidR="00447BA6">
        <w:rPr>
          <w:rStyle w:val="casenumber"/>
        </w:rPr>
        <w:tab/>
      </w:r>
      <w:r w:rsidR="00447BA6">
        <w:rPr>
          <w:rStyle w:val="casenumber"/>
        </w:rPr>
        <w:tab/>
      </w:r>
      <w:r w:rsidR="00447BA6">
        <w:rPr>
          <w:rStyle w:val="casenumber"/>
        </w:rPr>
        <w:tab/>
      </w:r>
      <w:r w:rsidR="008010C1" w:rsidRPr="00C872D7">
        <w:rPr>
          <w:rStyle w:val="casenumber"/>
        </w:rPr>
        <w:t>Carried.</w:t>
      </w:r>
      <w:r w:rsidR="00F25288" w:rsidRPr="00C872D7">
        <w:rPr>
          <w:rStyle w:val="casenumber"/>
        </w:rPr>
        <w:t xml:space="preserve"> </w:t>
      </w:r>
    </w:p>
    <w:p w14:paraId="3743AE13" w14:textId="349ED9F0" w:rsidR="00880908" w:rsidRPr="00C872D7" w:rsidRDefault="008C7718" w:rsidP="008C7718">
      <w:pPr>
        <w:pStyle w:val="ListParagraph"/>
        <w:numPr>
          <w:ilvl w:val="1"/>
          <w:numId w:val="1"/>
        </w:numPr>
        <w:spacing w:after="0"/>
        <w:rPr>
          <w:rStyle w:val="casenumber"/>
        </w:rPr>
      </w:pPr>
      <w:r w:rsidRPr="00C872D7">
        <w:t xml:space="preserve">PA22/05700 Proposal Raising the existing ridge line to create rooms within the roof and </w:t>
      </w:r>
      <w:r w:rsidR="008010C1" w:rsidRPr="00C872D7">
        <w:t>single-storey</w:t>
      </w:r>
      <w:r w:rsidRPr="00C872D7">
        <w:t xml:space="preserve"> extension to create additional habitable space 24 Lower Well Park Mevagissey Cornwall PL26 6</w:t>
      </w:r>
      <w:r w:rsidR="00C872D7" w:rsidRPr="00C872D7">
        <w:t>UZ Cllr</w:t>
      </w:r>
      <w:r w:rsidR="00AB0504" w:rsidRPr="00C872D7">
        <w:rPr>
          <w:rStyle w:val="casenumber"/>
        </w:rPr>
        <w:t xml:space="preserve"> </w:t>
      </w:r>
      <w:r w:rsidR="008010C1" w:rsidRPr="00C872D7">
        <w:rPr>
          <w:rStyle w:val="casenumber"/>
        </w:rPr>
        <w:t>Shephard</w:t>
      </w:r>
      <w:r w:rsidR="00AB0504" w:rsidRPr="00C872D7">
        <w:rPr>
          <w:rStyle w:val="casenumber"/>
        </w:rPr>
        <w:t xml:space="preserve"> </w:t>
      </w:r>
      <w:r w:rsidR="00C872D7" w:rsidRPr="00C872D7">
        <w:rPr>
          <w:rStyle w:val="casenumber"/>
        </w:rPr>
        <w:t>proposed that</w:t>
      </w:r>
      <w:r w:rsidR="008010C1" w:rsidRPr="00C872D7">
        <w:rPr>
          <w:rStyle w:val="casenumber"/>
        </w:rPr>
        <w:t xml:space="preserve"> the </w:t>
      </w:r>
      <w:r w:rsidR="008010C1" w:rsidRPr="00C872D7">
        <w:rPr>
          <w:rStyle w:val="casenumber"/>
        </w:rPr>
        <w:lastRenderedPageBreak/>
        <w:t xml:space="preserve">Council do not support this Application as it is out of character </w:t>
      </w:r>
      <w:r w:rsidR="002577E3">
        <w:rPr>
          <w:rStyle w:val="casenumber"/>
        </w:rPr>
        <w:t xml:space="preserve">with the neighbourhood and unneighbourly.  It is </w:t>
      </w:r>
      <w:r w:rsidR="008010C1" w:rsidRPr="00C872D7">
        <w:rPr>
          <w:rStyle w:val="casenumber"/>
        </w:rPr>
        <w:t xml:space="preserve">out of keeping with the vernacular and </w:t>
      </w:r>
      <w:r w:rsidR="002577E3">
        <w:rPr>
          <w:rStyle w:val="casenumber"/>
        </w:rPr>
        <w:t>there have been overwhelming</w:t>
      </w:r>
      <w:r w:rsidR="008010C1" w:rsidRPr="00C872D7">
        <w:rPr>
          <w:rStyle w:val="casenumber"/>
        </w:rPr>
        <w:t xml:space="preserve"> public objections.</w:t>
      </w:r>
      <w:r w:rsidR="00AB0504" w:rsidRPr="00C872D7">
        <w:rPr>
          <w:rStyle w:val="casenumber"/>
        </w:rPr>
        <w:t xml:space="preserve">  Seconded by Cllr </w:t>
      </w:r>
      <w:r w:rsidR="008010C1" w:rsidRPr="00C872D7">
        <w:rPr>
          <w:rStyle w:val="casenumber"/>
        </w:rPr>
        <w:t>Whatty</w:t>
      </w:r>
      <w:r w:rsidR="00AB0504" w:rsidRPr="00C872D7">
        <w:rPr>
          <w:rStyle w:val="casenumber"/>
        </w:rPr>
        <w:t>.</w:t>
      </w:r>
      <w:r w:rsidR="00AB0504" w:rsidRPr="00C872D7">
        <w:rPr>
          <w:rStyle w:val="casenumber"/>
        </w:rPr>
        <w:tab/>
      </w:r>
      <w:r w:rsidR="00AB0504" w:rsidRPr="00C872D7">
        <w:rPr>
          <w:rStyle w:val="casenumber"/>
        </w:rPr>
        <w:tab/>
      </w:r>
      <w:r w:rsidR="00AB0504" w:rsidRPr="00C872D7">
        <w:rPr>
          <w:rStyle w:val="casenumber"/>
        </w:rPr>
        <w:tab/>
      </w:r>
      <w:r w:rsidR="00AB0504" w:rsidRPr="00C872D7">
        <w:rPr>
          <w:rStyle w:val="casenumber"/>
        </w:rPr>
        <w:tab/>
      </w:r>
      <w:r w:rsidR="00AB0504" w:rsidRPr="00C872D7">
        <w:rPr>
          <w:rStyle w:val="casenumber"/>
        </w:rPr>
        <w:tab/>
      </w:r>
      <w:r w:rsidR="00AB0504" w:rsidRPr="00C872D7">
        <w:rPr>
          <w:rStyle w:val="casenumber"/>
        </w:rPr>
        <w:tab/>
      </w:r>
      <w:r w:rsidR="00AB0504" w:rsidRPr="00C872D7">
        <w:rPr>
          <w:rStyle w:val="casenumber"/>
        </w:rPr>
        <w:tab/>
      </w:r>
      <w:r w:rsidR="008010C1" w:rsidRPr="00C872D7">
        <w:rPr>
          <w:rStyle w:val="casenumber"/>
        </w:rPr>
        <w:tab/>
      </w:r>
      <w:r w:rsidR="008010C1" w:rsidRPr="00C872D7">
        <w:rPr>
          <w:rStyle w:val="casenumber"/>
        </w:rPr>
        <w:tab/>
      </w:r>
      <w:r w:rsidR="008010C1" w:rsidRPr="00C872D7">
        <w:rPr>
          <w:rStyle w:val="casenumber"/>
        </w:rPr>
        <w:tab/>
      </w:r>
      <w:r w:rsidR="00077FC5">
        <w:rPr>
          <w:rStyle w:val="casenumber"/>
        </w:rPr>
        <w:tab/>
      </w:r>
      <w:r w:rsidR="008010C1" w:rsidRPr="00C872D7">
        <w:rPr>
          <w:rStyle w:val="casenumber"/>
        </w:rPr>
        <w:t>Carried.</w:t>
      </w:r>
    </w:p>
    <w:p w14:paraId="2BA1F827" w14:textId="43AA7261" w:rsidR="008010C1" w:rsidRDefault="008C7718" w:rsidP="008C7718">
      <w:pPr>
        <w:pStyle w:val="ListParagraph"/>
        <w:numPr>
          <w:ilvl w:val="1"/>
          <w:numId w:val="1"/>
        </w:numPr>
        <w:spacing w:after="0"/>
      </w:pPr>
      <w:r w:rsidRPr="00AD4302">
        <w:t>PA22/02169 Proposal: Single storey porch, garage and associated landscaping/alterations to access Former Trevalsa Court Hotel School Hill Mevagissey St Austell Cornwall PL26 6TH Planning Officer Rachael Scott</w:t>
      </w:r>
      <w:r w:rsidR="008010C1">
        <w:t>.  It was confirmed that this application and PA22/02859 below will continue separately by the nominated Planning Officers.</w:t>
      </w:r>
    </w:p>
    <w:p w14:paraId="1FBE242C" w14:textId="484A1107" w:rsidR="008C7718" w:rsidRDefault="008010C1" w:rsidP="008010C1">
      <w:pPr>
        <w:pStyle w:val="ListParagraph"/>
        <w:spacing w:after="0"/>
        <w:ind w:left="1080"/>
      </w:pPr>
      <w:r>
        <w:t xml:space="preserve">Cllr Gann proposed maintaining the Council’s previous objection Seconded by Cllr Chamberlain.  </w:t>
      </w:r>
      <w:r w:rsidR="00C872D7">
        <w:tab/>
      </w:r>
      <w:r w:rsidR="00C872D7">
        <w:tab/>
      </w:r>
      <w:r w:rsidR="00447BA6">
        <w:tab/>
      </w:r>
      <w:r w:rsidR="00447BA6">
        <w:tab/>
      </w:r>
      <w:r w:rsidR="00447BA6">
        <w:tab/>
      </w:r>
      <w:r w:rsidR="00077FC5">
        <w:tab/>
      </w:r>
      <w:r w:rsidR="00077FC5">
        <w:tab/>
      </w:r>
      <w:r w:rsidR="00C872D7">
        <w:t>Carried</w:t>
      </w:r>
    </w:p>
    <w:p w14:paraId="1D034BB5" w14:textId="62C277E3" w:rsidR="00AC2847" w:rsidRPr="00C872D7" w:rsidRDefault="008C7718" w:rsidP="00C872D7">
      <w:pPr>
        <w:pStyle w:val="ListParagraph"/>
        <w:spacing w:after="0"/>
        <w:ind w:left="1080"/>
      </w:pPr>
      <w:r w:rsidRPr="00C872D7">
        <w:t>PA22/02859 Change of Use application Trevalsa Court Hotel School Hill Mevagissey St Austell PL26 6TH Planning Officer Tracy Young.</w:t>
      </w:r>
      <w:r w:rsidR="00C872D7" w:rsidRPr="00C872D7">
        <w:t xml:space="preserve">  As above it was confirmed that this application and PA22/02169 above will continue separately by the nominated Planning Officers.</w:t>
      </w:r>
      <w:r w:rsidR="00AB0504" w:rsidRPr="00C872D7">
        <w:tab/>
      </w:r>
      <w:r w:rsidR="00C872D7" w:rsidRPr="00C872D7">
        <w:t xml:space="preserve">Cllr Gann proposed maintaining the Council’s previous objection Seconded by Cllr Shephard. </w:t>
      </w:r>
      <w:r w:rsidR="00FD63D2" w:rsidRPr="00C872D7">
        <w:tab/>
      </w:r>
      <w:r w:rsidR="00FD63D2" w:rsidRPr="00C872D7">
        <w:tab/>
      </w:r>
      <w:r w:rsidR="00FD63D2" w:rsidRPr="00C872D7">
        <w:tab/>
      </w:r>
      <w:r w:rsidR="00C872D7" w:rsidRPr="00C872D7">
        <w:tab/>
      </w:r>
      <w:r w:rsidR="00447BA6">
        <w:tab/>
      </w:r>
      <w:r w:rsidR="00077FC5">
        <w:tab/>
      </w:r>
      <w:r w:rsidR="00447BA6">
        <w:tab/>
      </w:r>
      <w:r w:rsidR="00447BA6">
        <w:tab/>
      </w:r>
      <w:r w:rsidR="00447BA6">
        <w:tab/>
      </w:r>
      <w:r w:rsidR="00447BA6">
        <w:tab/>
      </w:r>
      <w:r w:rsidR="00447BA6">
        <w:tab/>
      </w:r>
      <w:r w:rsidR="00447BA6">
        <w:tab/>
      </w:r>
      <w:r w:rsidR="00447BA6">
        <w:tab/>
      </w:r>
      <w:r w:rsidR="00447BA6">
        <w:tab/>
      </w:r>
      <w:r w:rsidR="00447BA6">
        <w:tab/>
      </w:r>
      <w:r w:rsidR="00C872D7" w:rsidRPr="00C872D7">
        <w:t>Carried</w:t>
      </w:r>
    </w:p>
    <w:p w14:paraId="716E8994" w14:textId="3578BCDF" w:rsidR="00870A18" w:rsidRPr="00BE2514" w:rsidRDefault="00AC2847" w:rsidP="00FD63D2">
      <w:pPr>
        <w:pStyle w:val="ListParagraph"/>
        <w:numPr>
          <w:ilvl w:val="0"/>
          <w:numId w:val="1"/>
        </w:numPr>
        <w:spacing w:after="0"/>
      </w:pPr>
      <w:r>
        <w:t>P</w:t>
      </w:r>
      <w:r w:rsidR="00870A18" w:rsidRPr="00BE2514">
        <w:t xml:space="preserve">lanning </w:t>
      </w:r>
      <w:r w:rsidR="00880908">
        <w:t>Decisions – For Information</w:t>
      </w:r>
      <w:r>
        <w:t xml:space="preserve"> </w:t>
      </w:r>
    </w:p>
    <w:p w14:paraId="3EC58700" w14:textId="630AFDE9" w:rsidR="008010C1" w:rsidRPr="008010C1" w:rsidRDefault="008010C1" w:rsidP="008C7718">
      <w:pPr>
        <w:pStyle w:val="ListParagraph"/>
        <w:numPr>
          <w:ilvl w:val="1"/>
          <w:numId w:val="1"/>
        </w:numPr>
        <w:spacing w:after="0"/>
      </w:pPr>
      <w:r w:rsidRPr="008010C1">
        <w:t>PA22/08950 REFUSED Proposal Extensions to front and rear Location 28 Higher Lavorrick Mevagissey St Austell Cornwall Planning Officer Rachael Scott.</w:t>
      </w:r>
    </w:p>
    <w:p w14:paraId="6DE8816C" w14:textId="704FC1AA" w:rsidR="008C7718" w:rsidRPr="008010C1" w:rsidRDefault="008C7718" w:rsidP="008C7718">
      <w:pPr>
        <w:pStyle w:val="ListParagraph"/>
        <w:numPr>
          <w:ilvl w:val="1"/>
          <w:numId w:val="1"/>
        </w:numPr>
        <w:spacing w:after="0"/>
      </w:pPr>
      <w:r w:rsidRPr="008010C1">
        <w:t xml:space="preserve">5/10/2022 PA22/06094 APPROVED 19 Tregoney Hill Mevagissey PL26 6RD Proposal Strip off old plaster and take up old concrete floor, Install tanking system, replace floor and walls and seal porous external blockwork. </w:t>
      </w:r>
    </w:p>
    <w:p w14:paraId="0BB9F67C" w14:textId="77777777" w:rsidR="008C7718" w:rsidRPr="00AD4302" w:rsidRDefault="008C7718" w:rsidP="008C7718">
      <w:pPr>
        <w:pStyle w:val="ListParagraph"/>
        <w:numPr>
          <w:ilvl w:val="1"/>
          <w:numId w:val="1"/>
        </w:numPr>
        <w:spacing w:after="0"/>
      </w:pPr>
      <w:r w:rsidRPr="008010C1">
        <w:t xml:space="preserve">5/10/2022 PA22/06095 APPROVED Proposal Listed building consent to Strip off old plaster </w:t>
      </w:r>
      <w:r w:rsidRPr="00AD4302">
        <w:t xml:space="preserve">and take up old concrete floor, install tanking system, replace floor and walls and seal porous external blockwork 19 Tregoney Hill </w:t>
      </w:r>
      <w:r w:rsidRPr="00AD4302">
        <w:rPr>
          <w:rStyle w:val="highlight"/>
        </w:rPr>
        <w:t>Meva</w:t>
      </w:r>
      <w:r w:rsidRPr="00AD4302">
        <w:t>gissey PL26 6RD</w:t>
      </w:r>
    </w:p>
    <w:p w14:paraId="7831BC66" w14:textId="77777777" w:rsidR="008C7718" w:rsidRPr="00AD4302" w:rsidRDefault="008C7718" w:rsidP="008C7718">
      <w:pPr>
        <w:pStyle w:val="ListParagraph"/>
        <w:numPr>
          <w:ilvl w:val="1"/>
          <w:numId w:val="1"/>
        </w:numPr>
        <w:spacing w:after="0"/>
      </w:pPr>
      <w:r w:rsidRPr="00AD4302">
        <w:t xml:space="preserve">07/10/2022 PA22/05330 APPROVED Bosprennis Bodrugan Hill Portmellon Mevagissey PL26 6PS Proposal Proposed Replacement of Existing Garage with Non-Self Contained Annexe and Store (Amended 'Reduced Design' following Consent No:- PA21-11357) </w:t>
      </w:r>
    </w:p>
    <w:p w14:paraId="2DD55662" w14:textId="3E6E7E12" w:rsidR="0097110B" w:rsidRPr="00BE2514" w:rsidRDefault="00297424" w:rsidP="0097110B">
      <w:pPr>
        <w:pStyle w:val="ListParagraph"/>
        <w:numPr>
          <w:ilvl w:val="0"/>
          <w:numId w:val="1"/>
        </w:numPr>
        <w:pBdr>
          <w:bottom w:val="single" w:sz="6" w:space="1" w:color="auto"/>
        </w:pBdr>
        <w:spacing w:after="0"/>
      </w:pPr>
      <w:r>
        <w:t>The meeting ended at 8.</w:t>
      </w:r>
      <w:r w:rsidR="008C7718">
        <w:t xml:space="preserve">10 </w:t>
      </w:r>
      <w:r>
        <w:t xml:space="preserve">p.m.  </w:t>
      </w:r>
      <w:r w:rsidR="0097110B" w:rsidRPr="00BE2514">
        <w:t xml:space="preserve">Date of next planning meeting </w:t>
      </w:r>
      <w:r w:rsidR="008C7718">
        <w:t>18 November</w:t>
      </w:r>
      <w:r w:rsidR="0097110B" w:rsidRPr="00BE2514">
        <w:t xml:space="preserve"> 2022.</w:t>
      </w:r>
    </w:p>
    <w:p w14:paraId="156C1900" w14:textId="43006623" w:rsidR="007908B0" w:rsidRPr="00BE2514" w:rsidRDefault="0097110B" w:rsidP="00CC2463">
      <w:pPr>
        <w:spacing w:after="0"/>
        <w:rPr>
          <w:i/>
          <w:iCs/>
        </w:rPr>
      </w:pPr>
      <w:r w:rsidRPr="00BE2514">
        <w:rPr>
          <w:i/>
          <w:iCs/>
        </w:rPr>
        <w:t xml:space="preserve"> </w:t>
      </w:r>
    </w:p>
    <w:sectPr w:rsidR="007908B0" w:rsidRPr="00BE2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C4F469D0"/>
    <w:lvl w:ilvl="0" w:tplc="278EF55A">
      <w:start w:val="1"/>
      <w:numFmt w:val="decimal"/>
      <w:lvlText w:val="%1."/>
      <w:lvlJc w:val="left"/>
      <w:pPr>
        <w:ind w:left="360" w:hanging="360"/>
      </w:pPr>
      <w:rPr>
        <w:rFonts w:hint="default"/>
      </w:rPr>
    </w:lvl>
    <w:lvl w:ilvl="1" w:tplc="D4A207DA">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0A2555"/>
    <w:multiLevelType w:val="hybridMultilevel"/>
    <w:tmpl w:val="76DA1E32"/>
    <w:lvl w:ilvl="0" w:tplc="D070E226">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DA7E4D"/>
    <w:multiLevelType w:val="hybridMultilevel"/>
    <w:tmpl w:val="78EEB2B2"/>
    <w:lvl w:ilvl="0" w:tplc="C0646CB2">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300166">
    <w:abstractNumId w:val="0"/>
  </w:num>
  <w:num w:numId="2" w16cid:durableId="643509239">
    <w:abstractNumId w:val="1"/>
  </w:num>
  <w:num w:numId="3" w16cid:durableId="64246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17862"/>
    <w:rsid w:val="0005378F"/>
    <w:rsid w:val="00062DED"/>
    <w:rsid w:val="00067802"/>
    <w:rsid w:val="000730BD"/>
    <w:rsid w:val="00077FC5"/>
    <w:rsid w:val="00093365"/>
    <w:rsid w:val="000B4B05"/>
    <w:rsid w:val="000B793C"/>
    <w:rsid w:val="001027C1"/>
    <w:rsid w:val="00150746"/>
    <w:rsid w:val="001701D2"/>
    <w:rsid w:val="001B7DFB"/>
    <w:rsid w:val="0023311B"/>
    <w:rsid w:val="0023630F"/>
    <w:rsid w:val="002577E3"/>
    <w:rsid w:val="00270180"/>
    <w:rsid w:val="0029105D"/>
    <w:rsid w:val="00297424"/>
    <w:rsid w:val="002C3275"/>
    <w:rsid w:val="00332D93"/>
    <w:rsid w:val="003502E2"/>
    <w:rsid w:val="003B26B4"/>
    <w:rsid w:val="00407560"/>
    <w:rsid w:val="00411CD9"/>
    <w:rsid w:val="00434DAD"/>
    <w:rsid w:val="00447BA6"/>
    <w:rsid w:val="00475EBF"/>
    <w:rsid w:val="00476462"/>
    <w:rsid w:val="004A05EE"/>
    <w:rsid w:val="004B7CCA"/>
    <w:rsid w:val="004F0749"/>
    <w:rsid w:val="004F4EB3"/>
    <w:rsid w:val="00511371"/>
    <w:rsid w:val="005A5FC4"/>
    <w:rsid w:val="005D3815"/>
    <w:rsid w:val="00610DED"/>
    <w:rsid w:val="00650C70"/>
    <w:rsid w:val="00665470"/>
    <w:rsid w:val="006843E2"/>
    <w:rsid w:val="006B0244"/>
    <w:rsid w:val="007016B5"/>
    <w:rsid w:val="00706E2A"/>
    <w:rsid w:val="00722F20"/>
    <w:rsid w:val="00732C5B"/>
    <w:rsid w:val="0074548C"/>
    <w:rsid w:val="007540AD"/>
    <w:rsid w:val="0075752D"/>
    <w:rsid w:val="007908B0"/>
    <w:rsid w:val="007B72D3"/>
    <w:rsid w:val="007E2111"/>
    <w:rsid w:val="008010C1"/>
    <w:rsid w:val="00811B14"/>
    <w:rsid w:val="00827F62"/>
    <w:rsid w:val="00870A18"/>
    <w:rsid w:val="00880908"/>
    <w:rsid w:val="00881BFD"/>
    <w:rsid w:val="008A44CE"/>
    <w:rsid w:val="008B5BCA"/>
    <w:rsid w:val="008C7718"/>
    <w:rsid w:val="008D1D2E"/>
    <w:rsid w:val="00912345"/>
    <w:rsid w:val="00925AD9"/>
    <w:rsid w:val="0097110B"/>
    <w:rsid w:val="00993F28"/>
    <w:rsid w:val="009E3B55"/>
    <w:rsid w:val="00A36D88"/>
    <w:rsid w:val="00AB0504"/>
    <w:rsid w:val="00AC2847"/>
    <w:rsid w:val="00AF71DB"/>
    <w:rsid w:val="00B43106"/>
    <w:rsid w:val="00B637FA"/>
    <w:rsid w:val="00B65DCA"/>
    <w:rsid w:val="00B75C01"/>
    <w:rsid w:val="00BD64EA"/>
    <w:rsid w:val="00BE2514"/>
    <w:rsid w:val="00C05BF4"/>
    <w:rsid w:val="00C120D9"/>
    <w:rsid w:val="00C1455B"/>
    <w:rsid w:val="00C26E72"/>
    <w:rsid w:val="00C41BEF"/>
    <w:rsid w:val="00C660D0"/>
    <w:rsid w:val="00C77608"/>
    <w:rsid w:val="00C83575"/>
    <w:rsid w:val="00C872D7"/>
    <w:rsid w:val="00CC2463"/>
    <w:rsid w:val="00D07982"/>
    <w:rsid w:val="00D12AF8"/>
    <w:rsid w:val="00D60BB8"/>
    <w:rsid w:val="00D656E5"/>
    <w:rsid w:val="00D804D2"/>
    <w:rsid w:val="00DB7244"/>
    <w:rsid w:val="00DD7674"/>
    <w:rsid w:val="00E13BC2"/>
    <w:rsid w:val="00E15AA9"/>
    <w:rsid w:val="00E52796"/>
    <w:rsid w:val="00E619E1"/>
    <w:rsid w:val="00EA72C1"/>
    <w:rsid w:val="00EB40A7"/>
    <w:rsid w:val="00EB4456"/>
    <w:rsid w:val="00ED0FEE"/>
    <w:rsid w:val="00F25288"/>
    <w:rsid w:val="00FA30A2"/>
    <w:rsid w:val="00FB1FE1"/>
    <w:rsid w:val="00FD6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chartTrackingRefBased/>
  <w15:docId w15:val="{80B26EC1-CCB8-47DF-B9F1-2A5C7DB0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 w:type="character" w:customStyle="1" w:styleId="casenumber">
    <w:name w:val="casenumber"/>
    <w:basedOn w:val="DefaultParagraphFont"/>
    <w:rsid w:val="00C77608"/>
  </w:style>
  <w:style w:type="character" w:customStyle="1" w:styleId="divider1">
    <w:name w:val="divider1"/>
    <w:basedOn w:val="DefaultParagraphFont"/>
    <w:rsid w:val="00C77608"/>
  </w:style>
  <w:style w:type="character" w:customStyle="1" w:styleId="description">
    <w:name w:val="description"/>
    <w:basedOn w:val="DefaultParagraphFont"/>
    <w:rsid w:val="00C77608"/>
  </w:style>
  <w:style w:type="character" w:customStyle="1" w:styleId="divider2">
    <w:name w:val="divider2"/>
    <w:basedOn w:val="DefaultParagraphFont"/>
    <w:rsid w:val="00C77608"/>
  </w:style>
  <w:style w:type="character" w:customStyle="1" w:styleId="address">
    <w:name w:val="address"/>
    <w:basedOn w:val="DefaultParagraphFont"/>
    <w:rsid w:val="00C77608"/>
  </w:style>
  <w:style w:type="character" w:customStyle="1" w:styleId="highlight">
    <w:name w:val="highlight"/>
    <w:basedOn w:val="DefaultParagraphFont"/>
    <w:rsid w:val="008C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1188</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6</cp:revision>
  <cp:lastPrinted>2022-10-10T09:05:00Z</cp:lastPrinted>
  <dcterms:created xsi:type="dcterms:W3CDTF">2022-10-25T16:51:00Z</dcterms:created>
  <dcterms:modified xsi:type="dcterms:W3CDTF">2022-10-26T17:00:00Z</dcterms:modified>
</cp:coreProperties>
</file>